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A5" w:rsidRPr="00DA1340" w:rsidRDefault="00EF60A5" w:rsidP="00EF60A5">
      <w:pPr>
        <w:jc w:val="center"/>
        <w:rPr>
          <w:rFonts w:ascii="Times New Roman" w:hAnsi="Times New Roman" w:cs="Times New Roman"/>
          <w:b/>
          <w:sz w:val="24"/>
        </w:rPr>
      </w:pPr>
      <w:r w:rsidRPr="00DA1340">
        <w:rPr>
          <w:rFonts w:ascii="Times New Roman" w:hAnsi="Times New Roman" w:cs="Times New Roman"/>
          <w:b/>
          <w:sz w:val="24"/>
        </w:rPr>
        <w:t xml:space="preserve">ОБЪЯВЛЕНИЕ от  </w:t>
      </w:r>
      <w:r w:rsidR="00EC09B4">
        <w:rPr>
          <w:rFonts w:ascii="Times New Roman" w:hAnsi="Times New Roman" w:cs="Times New Roman"/>
          <w:b/>
          <w:sz w:val="24"/>
        </w:rPr>
        <w:t>0</w:t>
      </w:r>
      <w:r w:rsidR="00EC09B4">
        <w:rPr>
          <w:rFonts w:ascii="Times New Roman" w:hAnsi="Times New Roman" w:cs="Times New Roman"/>
          <w:b/>
          <w:sz w:val="24"/>
          <w:lang w:val="kk-KZ"/>
        </w:rPr>
        <w:t>4</w:t>
      </w:r>
      <w:r w:rsidR="002D34F4">
        <w:rPr>
          <w:rFonts w:ascii="Times New Roman" w:hAnsi="Times New Roman" w:cs="Times New Roman"/>
          <w:b/>
          <w:sz w:val="24"/>
        </w:rPr>
        <w:t>.09</w:t>
      </w:r>
      <w:r w:rsidRPr="00DA1340">
        <w:rPr>
          <w:rFonts w:ascii="Times New Roman" w:hAnsi="Times New Roman" w:cs="Times New Roman"/>
          <w:b/>
          <w:sz w:val="24"/>
        </w:rPr>
        <w:t>.2024</w:t>
      </w:r>
      <w:r w:rsidR="00C20138">
        <w:rPr>
          <w:rFonts w:ascii="Times New Roman" w:hAnsi="Times New Roman" w:cs="Times New Roman"/>
          <w:b/>
          <w:sz w:val="24"/>
        </w:rPr>
        <w:t xml:space="preserve"> </w:t>
      </w:r>
      <w:r w:rsidRPr="00DA1340">
        <w:rPr>
          <w:rFonts w:ascii="Times New Roman" w:hAnsi="Times New Roman" w:cs="Times New Roman"/>
          <w:b/>
          <w:sz w:val="24"/>
        </w:rPr>
        <w:t>-</w:t>
      </w:r>
      <w:r w:rsidR="00C20138">
        <w:rPr>
          <w:rFonts w:ascii="Times New Roman" w:hAnsi="Times New Roman" w:cs="Times New Roman"/>
          <w:b/>
          <w:sz w:val="24"/>
        </w:rPr>
        <w:t xml:space="preserve"> </w:t>
      </w:r>
      <w:r w:rsidR="00EC09B4">
        <w:rPr>
          <w:rFonts w:ascii="Times New Roman" w:hAnsi="Times New Roman" w:cs="Times New Roman"/>
          <w:b/>
          <w:sz w:val="24"/>
        </w:rPr>
        <w:t>1</w:t>
      </w:r>
      <w:r w:rsidR="00EC09B4">
        <w:rPr>
          <w:rFonts w:ascii="Times New Roman" w:hAnsi="Times New Roman" w:cs="Times New Roman"/>
          <w:b/>
          <w:sz w:val="24"/>
          <w:lang w:val="kk-KZ"/>
        </w:rPr>
        <w:t>1</w:t>
      </w:r>
      <w:r w:rsidR="002D34F4">
        <w:rPr>
          <w:rFonts w:ascii="Times New Roman" w:hAnsi="Times New Roman" w:cs="Times New Roman"/>
          <w:b/>
          <w:sz w:val="24"/>
        </w:rPr>
        <w:t>.09</w:t>
      </w:r>
      <w:r w:rsidRPr="00DA1340">
        <w:rPr>
          <w:rFonts w:ascii="Times New Roman" w:hAnsi="Times New Roman" w:cs="Times New Roman"/>
          <w:b/>
          <w:sz w:val="24"/>
        </w:rPr>
        <w:t>.2024 гг.</w:t>
      </w:r>
    </w:p>
    <w:p w:rsidR="00EF60A5" w:rsidRPr="00DA1340" w:rsidRDefault="00EF60A5" w:rsidP="00EF60A5">
      <w:pPr>
        <w:jc w:val="center"/>
        <w:rPr>
          <w:rFonts w:ascii="Times New Roman" w:hAnsi="Times New Roman" w:cs="Times New Roman"/>
          <w:b/>
          <w:sz w:val="24"/>
        </w:rPr>
      </w:pPr>
      <w:r w:rsidRPr="00DA1340">
        <w:rPr>
          <w:rFonts w:ascii="Times New Roman" w:hAnsi="Times New Roman" w:cs="Times New Roman"/>
          <w:b/>
          <w:sz w:val="24"/>
        </w:rPr>
        <w:t xml:space="preserve">о проведении закупа способом запроса ценовых предложений </w:t>
      </w:r>
    </w:p>
    <w:p w:rsidR="00EF60A5" w:rsidRPr="00DA1340" w:rsidRDefault="00EF60A5" w:rsidP="00EF60A5">
      <w:pPr>
        <w:jc w:val="center"/>
        <w:rPr>
          <w:rFonts w:ascii="Times New Roman" w:hAnsi="Times New Roman" w:cs="Times New Roman"/>
          <w:sz w:val="24"/>
        </w:rPr>
      </w:pPr>
    </w:p>
    <w:p w:rsidR="00EF60A5" w:rsidRPr="00DA1340" w:rsidRDefault="00EF60A5" w:rsidP="002D34F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1340">
        <w:rPr>
          <w:rFonts w:ascii="Times New Roman" w:hAnsi="Times New Roman"/>
          <w:b/>
          <w:color w:val="000000"/>
          <w:sz w:val="24"/>
          <w:szCs w:val="24"/>
          <w:lang w:eastAsia="ru-RU"/>
        </w:rPr>
        <w:t>Наименование</w:t>
      </w:r>
      <w:r w:rsidRPr="00DA13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Заказчика: </w:t>
      </w:r>
      <w:r w:rsidR="002D34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КГП</w:t>
      </w:r>
      <w:r w:rsidRPr="00DA13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D34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="002D34F4" w:rsidRPr="002D34F4">
        <w:rPr>
          <w:rFonts w:ascii="Times New Roman" w:hAnsi="Times New Roman"/>
          <w:sz w:val="24"/>
          <w:szCs w:val="24"/>
        </w:rPr>
        <w:t xml:space="preserve"> </w:t>
      </w:r>
      <w:r w:rsidR="002D34F4" w:rsidRPr="00174F82">
        <w:rPr>
          <w:rFonts w:ascii="Times New Roman" w:hAnsi="Times New Roman"/>
          <w:sz w:val="24"/>
          <w:szCs w:val="24"/>
        </w:rPr>
        <w:t>Поликлиника №2 города Темиртау</w:t>
      </w:r>
      <w:r w:rsidR="002D34F4" w:rsidRPr="00DA13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13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 Управления здравоохранения Карагандинской области.</w:t>
      </w:r>
    </w:p>
    <w:p w:rsidR="00EF60A5" w:rsidRPr="00DA1340" w:rsidRDefault="002D34F4" w:rsidP="00EF6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F60A5" w:rsidRPr="00DA1340">
        <w:rPr>
          <w:rFonts w:ascii="Times New Roman" w:hAnsi="Times New Roman" w:cs="Times New Roman"/>
          <w:sz w:val="24"/>
        </w:rPr>
        <w:t xml:space="preserve">Адрес Заказчика: </w:t>
      </w:r>
      <w:r w:rsidR="00EF60A5" w:rsidRPr="00DA1340">
        <w:rPr>
          <w:rFonts w:ascii="Times New Roman" w:hAnsi="Times New Roman" w:cs="Times New Roman"/>
          <w:sz w:val="24"/>
          <w:shd w:val="clear" w:color="auto" w:fill="F9F9F9"/>
        </w:rPr>
        <w:t>Карагандинская область, г.</w:t>
      </w:r>
      <w:r>
        <w:rPr>
          <w:rFonts w:ascii="Times New Roman" w:hAnsi="Times New Roman" w:cs="Times New Roman"/>
          <w:sz w:val="24"/>
          <w:shd w:val="clear" w:color="auto" w:fill="F9F9F9"/>
        </w:rPr>
        <w:t xml:space="preserve"> Темиртау, улица Абая, 53Б</w:t>
      </w:r>
      <w:r w:rsidR="00EF60A5" w:rsidRPr="00DA1340">
        <w:rPr>
          <w:rFonts w:ascii="Times New Roman" w:hAnsi="Times New Roman" w:cs="Times New Roman"/>
          <w:sz w:val="24"/>
          <w:shd w:val="clear" w:color="auto" w:fill="F9F9F9"/>
        </w:rPr>
        <w:t>.</w:t>
      </w:r>
    </w:p>
    <w:p w:rsidR="00EF60A5" w:rsidRPr="00DA1340" w:rsidRDefault="00EF60A5" w:rsidP="00EF60A5">
      <w:pPr>
        <w:jc w:val="both"/>
        <w:rPr>
          <w:rFonts w:ascii="Times New Roman" w:hAnsi="Times New Roman" w:cs="Times New Roman"/>
          <w:sz w:val="24"/>
        </w:rPr>
      </w:pPr>
    </w:p>
    <w:p w:rsidR="00EF60A5" w:rsidRPr="00DA1340" w:rsidRDefault="002D34F4" w:rsidP="00EF6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F60A5" w:rsidRPr="00DA1340">
        <w:rPr>
          <w:rFonts w:ascii="Times New Roman" w:hAnsi="Times New Roman" w:cs="Times New Roman"/>
          <w:b/>
          <w:sz w:val="24"/>
        </w:rPr>
        <w:t>2. Организатор</w:t>
      </w:r>
      <w:r w:rsidR="00EF60A5" w:rsidRPr="00DA1340">
        <w:rPr>
          <w:rFonts w:ascii="Times New Roman" w:hAnsi="Times New Roman" w:cs="Times New Roman"/>
          <w:sz w:val="24"/>
        </w:rPr>
        <w:t xml:space="preserve"> закупа: </w:t>
      </w:r>
      <w:r>
        <w:rPr>
          <w:rFonts w:ascii="Times New Roman" w:hAnsi="Times New Roman" w:cs="Times New Roman"/>
          <w:sz w:val="24"/>
          <w:shd w:val="clear" w:color="auto" w:fill="FFFFFF"/>
        </w:rPr>
        <w:t>КГП "</w:t>
      </w:r>
      <w:r w:rsidRPr="002D34F4">
        <w:rPr>
          <w:rFonts w:ascii="Times New Roman" w:hAnsi="Times New Roman" w:cs="Times New Roman"/>
          <w:sz w:val="24"/>
        </w:rPr>
        <w:t xml:space="preserve"> </w:t>
      </w:r>
      <w:r w:rsidRPr="00174F82">
        <w:rPr>
          <w:rFonts w:ascii="Times New Roman" w:hAnsi="Times New Roman" w:cs="Times New Roman"/>
          <w:sz w:val="24"/>
        </w:rPr>
        <w:t>Поликлиника №2 города Темиртау</w:t>
      </w:r>
      <w:r w:rsidRPr="00DA1340">
        <w:rPr>
          <w:rFonts w:ascii="Times New Roman" w:hAnsi="Times New Roman"/>
          <w:sz w:val="24"/>
          <w:shd w:val="clear" w:color="auto" w:fill="FFFFFF"/>
        </w:rPr>
        <w:t xml:space="preserve"> </w:t>
      </w:r>
      <w:r w:rsidR="00EF60A5" w:rsidRPr="00DA1340">
        <w:rPr>
          <w:rFonts w:ascii="Times New Roman" w:hAnsi="Times New Roman" w:cs="Times New Roman"/>
          <w:sz w:val="24"/>
          <w:shd w:val="clear" w:color="auto" w:fill="FFFFFF"/>
        </w:rPr>
        <w:t>" Управления здравоохранения Карагандинской области.</w:t>
      </w:r>
    </w:p>
    <w:p w:rsidR="00EF60A5" w:rsidRPr="00DA1340" w:rsidRDefault="002D34F4" w:rsidP="00EF60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Заказчика: </w:t>
      </w:r>
      <w:r w:rsidRPr="00DA1340">
        <w:rPr>
          <w:rFonts w:ascii="Times New Roman" w:hAnsi="Times New Roman" w:cs="Times New Roman"/>
          <w:sz w:val="24"/>
          <w:shd w:val="clear" w:color="auto" w:fill="F9F9F9"/>
        </w:rPr>
        <w:t>Карагандинская область, г.</w:t>
      </w:r>
      <w:r>
        <w:rPr>
          <w:rFonts w:ascii="Times New Roman" w:hAnsi="Times New Roman" w:cs="Times New Roman"/>
          <w:sz w:val="24"/>
          <w:shd w:val="clear" w:color="auto" w:fill="F9F9F9"/>
        </w:rPr>
        <w:t>Темиртау, улица Абая, 53Б</w:t>
      </w:r>
      <w:r w:rsidR="00EF60A5" w:rsidRPr="00DA1340">
        <w:rPr>
          <w:rFonts w:ascii="Times New Roman" w:hAnsi="Times New Roman" w:cs="Times New Roman"/>
          <w:sz w:val="24"/>
          <w:shd w:val="clear" w:color="auto" w:fill="F9F9F9"/>
        </w:rPr>
        <w:t>,</w:t>
      </w:r>
      <w:r>
        <w:rPr>
          <w:rFonts w:ascii="Times New Roman" w:hAnsi="Times New Roman" w:cs="Times New Roman"/>
          <w:sz w:val="24"/>
          <w:shd w:val="clear" w:color="auto" w:fill="F9F9F9"/>
        </w:rPr>
        <w:t xml:space="preserve"> </w:t>
      </w:r>
      <w:r w:rsidR="00EF60A5" w:rsidRPr="00DA1340">
        <w:rPr>
          <w:rFonts w:ascii="Times New Roman" w:hAnsi="Times New Roman" w:cs="Times New Roman"/>
          <w:sz w:val="24"/>
        </w:rPr>
        <w:t xml:space="preserve">объявляет о проведении закупа способом запроса ценовых </w:t>
      </w:r>
      <w:r>
        <w:rPr>
          <w:rFonts w:ascii="Times New Roman" w:hAnsi="Times New Roman" w:cs="Times New Roman"/>
          <w:sz w:val="24"/>
        </w:rPr>
        <w:t xml:space="preserve">  </w:t>
      </w:r>
      <w:r w:rsidR="00EF60A5" w:rsidRPr="00DA1340">
        <w:rPr>
          <w:rFonts w:ascii="Times New Roman" w:hAnsi="Times New Roman" w:cs="Times New Roman"/>
          <w:sz w:val="24"/>
        </w:rPr>
        <w:t>предложений медицинского оборудования, требующего сервисного обслуживания:</w:t>
      </w:r>
    </w:p>
    <w:p w:rsidR="00BB4A15" w:rsidRPr="004D0F2E" w:rsidRDefault="00BB4A15" w:rsidP="004D0F2E">
      <w:pPr>
        <w:jc w:val="center"/>
        <w:rPr>
          <w:rFonts w:ascii="Times New Roman" w:hAnsi="Times New Roman" w:cs="Times New Roman"/>
          <w:b/>
          <w:spacing w:val="2"/>
          <w:sz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858"/>
        <w:gridCol w:w="142"/>
        <w:gridCol w:w="425"/>
        <w:gridCol w:w="142"/>
        <w:gridCol w:w="2717"/>
        <w:gridCol w:w="141"/>
        <w:gridCol w:w="5169"/>
        <w:gridCol w:w="53"/>
        <w:gridCol w:w="2410"/>
      </w:tblGrid>
      <w:tr w:rsidR="00BB4A15" w:rsidRPr="004D0F2E" w:rsidTr="00254822">
        <w:trPr>
          <w:trHeight w:val="40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4A15" w:rsidRPr="004D0F2E" w:rsidRDefault="00BB4A15" w:rsidP="004D0F2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4A15" w:rsidRPr="004D0F2E" w:rsidRDefault="00BB4A15" w:rsidP="004D0F2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Критерии</w:t>
            </w:r>
          </w:p>
        </w:tc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4A15" w:rsidRPr="004D0F2E" w:rsidRDefault="00BB4A15" w:rsidP="004D0F2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Описание</w:t>
            </w:r>
          </w:p>
        </w:tc>
      </w:tr>
      <w:tr w:rsidR="00BB4A15" w:rsidRPr="004D0F2E" w:rsidTr="00E73C52">
        <w:trPr>
          <w:trHeight w:val="4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15" w:rsidRPr="004D0F2E" w:rsidRDefault="00BB4A15" w:rsidP="004D0F2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1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15" w:rsidRPr="004D0F2E" w:rsidRDefault="00BB4A15" w:rsidP="004D0F2E">
            <w:pPr>
              <w:ind w:right="-108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медицинского изделий, требующего сервисного обслуживания (далее – МИ ТСО)</w:t>
            </w:r>
          </w:p>
          <w:p w:rsidR="00BB4A15" w:rsidRPr="004D0F2E" w:rsidRDefault="00BB4A15" w:rsidP="004D0F2E">
            <w:pPr>
              <w:tabs>
                <w:tab w:val="left" w:pos="450"/>
              </w:tabs>
              <w:ind w:right="-108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(в соответствии с государственным реестром МИ ТСО с указанием модели, наименования производителя, страны)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15" w:rsidRPr="00C8323D" w:rsidRDefault="00C8323D" w:rsidP="004D0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                   </w:t>
            </w:r>
            <w:r w:rsidRPr="00C8323D">
              <w:rPr>
                <w:rFonts w:ascii="Times New Roman" w:hAnsi="Times New Roman" w:cs="Times New Roman"/>
                <w:bCs/>
                <w:szCs w:val="22"/>
              </w:rPr>
              <w:t xml:space="preserve">Стерилизатор  паровой с автоматической системой управления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6"/>
              <w:gridCol w:w="3617"/>
              <w:gridCol w:w="3617"/>
            </w:tblGrid>
            <w:tr w:rsidR="00EF60A5" w:rsidTr="00E76AFE">
              <w:tc>
                <w:tcPr>
                  <w:tcW w:w="3616" w:type="dxa"/>
                </w:tcPr>
                <w:p w:rsidR="00EF60A5" w:rsidRDefault="00EF60A5" w:rsidP="00422341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3617" w:type="dxa"/>
                </w:tcPr>
                <w:p w:rsidR="00EF60A5" w:rsidRDefault="00EF60A5" w:rsidP="00422341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Цена</w:t>
                  </w:r>
                </w:p>
              </w:tc>
              <w:tc>
                <w:tcPr>
                  <w:tcW w:w="3617" w:type="dxa"/>
                </w:tcPr>
                <w:p w:rsidR="00EF60A5" w:rsidRDefault="00EF60A5" w:rsidP="00422341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Общая сумма</w:t>
                  </w:r>
                </w:p>
              </w:tc>
            </w:tr>
            <w:tr w:rsidR="00EF60A5" w:rsidTr="00E76AFE">
              <w:tc>
                <w:tcPr>
                  <w:tcW w:w="3616" w:type="dxa"/>
                </w:tcPr>
                <w:p w:rsidR="00EF60A5" w:rsidRDefault="00EF60A5" w:rsidP="00422341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1 штука</w:t>
                  </w:r>
                </w:p>
              </w:tc>
              <w:tc>
                <w:tcPr>
                  <w:tcW w:w="3617" w:type="dxa"/>
                </w:tcPr>
                <w:p w:rsidR="00EF60A5" w:rsidRPr="00A35169" w:rsidRDefault="00A35169" w:rsidP="00422341">
                  <w:pPr>
                    <w:pStyle w:val="TableParagraph"/>
                    <w:spacing w:after="120"/>
                    <w:contextualSpacing/>
                    <w:jc w:val="center"/>
                    <w:rPr>
                      <w:lang w:val="ru-RU"/>
                    </w:rPr>
                  </w:pPr>
                  <w:r>
                    <w:rPr>
                      <w:bCs/>
                      <w:color w:val="000000"/>
                      <w:shd w:val="clear" w:color="auto" w:fill="FFFFFF"/>
                      <w:lang w:val="ru-RU"/>
                    </w:rPr>
                    <w:t>7 300 000.00</w:t>
                  </w:r>
                </w:p>
              </w:tc>
              <w:tc>
                <w:tcPr>
                  <w:tcW w:w="3617" w:type="dxa"/>
                </w:tcPr>
                <w:p w:rsidR="00EF60A5" w:rsidRPr="00A35169" w:rsidRDefault="00A35169" w:rsidP="00422341">
                  <w:pPr>
                    <w:pStyle w:val="TableParagraph"/>
                    <w:spacing w:after="120"/>
                    <w:contextualSpacing/>
                    <w:jc w:val="center"/>
                    <w:rPr>
                      <w:lang w:val="ru-RU"/>
                    </w:rPr>
                  </w:pPr>
                  <w:r>
                    <w:rPr>
                      <w:bCs/>
                      <w:color w:val="000000"/>
                      <w:shd w:val="clear" w:color="auto" w:fill="FFFFFF"/>
                      <w:lang w:val="ru-RU"/>
                    </w:rPr>
                    <w:t>7 300 000.00</w:t>
                  </w:r>
                  <w:bookmarkStart w:id="0" w:name="_GoBack"/>
                  <w:bookmarkEnd w:id="0"/>
                </w:p>
              </w:tc>
            </w:tr>
          </w:tbl>
          <w:p w:rsidR="00A86DFF" w:rsidRPr="004D0F2E" w:rsidRDefault="00A86DFF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01004D" w:rsidRPr="004D0F2E" w:rsidTr="00254822">
        <w:trPr>
          <w:trHeight w:val="61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2</w:t>
            </w:r>
          </w:p>
        </w:tc>
        <w:tc>
          <w:tcPr>
            <w:tcW w:w="4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ind w:right="-108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Требования к комплектации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№</w:t>
            </w:r>
          </w:p>
          <w:p w:rsidR="0001004D" w:rsidRPr="004D0F2E" w:rsidRDefault="0001004D" w:rsidP="004D0F2E">
            <w:pPr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п/п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 xml:space="preserve">Наименование комплектующего к МИ ТСО </w:t>
            </w:r>
          </w:p>
          <w:p w:rsidR="0001004D" w:rsidRPr="004D0F2E" w:rsidRDefault="0001004D" w:rsidP="004D0F2E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(в соответствии с государственным реестром МИ ТСО )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Модель/марка, каталожный номер, краткая техническая характеристика комплектующего к МИ ТСО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Требуемое количество</w:t>
            </w:r>
          </w:p>
          <w:p w:rsidR="0001004D" w:rsidRPr="004D0F2E" w:rsidRDefault="0001004D" w:rsidP="004D0F2E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(с указанием единицы измерения)</w:t>
            </w:r>
          </w:p>
        </w:tc>
      </w:tr>
      <w:tr w:rsidR="0001004D" w:rsidRPr="004D0F2E" w:rsidTr="00254822">
        <w:trPr>
          <w:trHeight w:val="141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4D" w:rsidRPr="004D0F2E" w:rsidRDefault="0001004D" w:rsidP="004D0F2E">
            <w:pPr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Основные комплектующие</w:t>
            </w:r>
          </w:p>
        </w:tc>
      </w:tr>
      <w:tr w:rsidR="0001004D" w:rsidRPr="004D0F2E" w:rsidTr="00254822">
        <w:trPr>
          <w:trHeight w:val="141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val="en-US" w:eastAsia="en-U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4D" w:rsidRPr="004D0F2E" w:rsidRDefault="00EC09B4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Стерилизатор  паровой с автоматической системой управления</w:t>
            </w: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7A" w:rsidRPr="00C20138" w:rsidRDefault="0001004D" w:rsidP="004D0F2E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C20138">
              <w:rPr>
                <w:rFonts w:ascii="Times New Roman" w:hAnsi="Times New Roman" w:cs="Times New Roman"/>
                <w:szCs w:val="22"/>
                <w:lang w:eastAsia="en-US"/>
              </w:rPr>
              <w:t xml:space="preserve">Аппарат предназначен для </w:t>
            </w:r>
            <w:r w:rsidR="00C20138" w:rsidRPr="00C20138">
              <w:rPr>
                <w:rFonts w:ascii="Times New Roman" w:hAnsi="Times New Roman" w:cs="Times New Roman"/>
                <w:szCs w:val="22"/>
                <w:lang w:eastAsia="en-US"/>
              </w:rPr>
              <w:t>стерилизации медицинских инструментов.</w:t>
            </w:r>
          </w:p>
          <w:p w:rsidR="0041547A" w:rsidRPr="00C20138" w:rsidRDefault="0001004D" w:rsidP="004D0F2E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20138">
              <w:rPr>
                <w:rFonts w:ascii="Times New Roman" w:hAnsi="Times New Roman" w:cs="Times New Roman"/>
                <w:szCs w:val="22"/>
                <w:lang w:eastAsia="en-US"/>
              </w:rPr>
              <w:t xml:space="preserve">Область применения: </w:t>
            </w:r>
            <w:r w:rsidR="00C20138" w:rsidRPr="00C20138">
              <w:rPr>
                <w:rFonts w:ascii="Times New Roman" w:hAnsi="Times New Roman" w:cs="Times New Roman"/>
                <w:szCs w:val="22"/>
                <w:lang w:eastAsia="en-US"/>
              </w:rPr>
              <w:t xml:space="preserve">хирургия, акушерство гинекология, оториноларингология </w:t>
            </w:r>
          </w:p>
          <w:p w:rsidR="00C20138" w:rsidRPr="00C20138" w:rsidRDefault="00C20138" w:rsidP="00C20138">
            <w:pPr>
              <w:rPr>
                <w:rFonts w:ascii="Times New Roman" w:hAnsi="Times New Roman" w:cs="Times New Roman"/>
                <w:bCs/>
              </w:rPr>
            </w:pPr>
            <w:r w:rsidRPr="00C20138">
              <w:rPr>
                <w:rFonts w:ascii="Times New Roman" w:hAnsi="Times New Roman" w:cs="Times New Roman"/>
                <w:bCs/>
                <w:szCs w:val="22"/>
              </w:rPr>
              <w:t>Тип стерилизатора  паровой горизонтальный</w:t>
            </w:r>
          </w:p>
          <w:p w:rsidR="00C20138" w:rsidRPr="00C20138" w:rsidRDefault="00C20138" w:rsidP="00C20138">
            <w:pPr>
              <w:rPr>
                <w:rFonts w:ascii="Times New Roman" w:hAnsi="Times New Roman" w:cs="Times New Roman"/>
                <w:bCs/>
              </w:rPr>
            </w:pPr>
            <w:r w:rsidRPr="00C20138">
              <w:rPr>
                <w:rFonts w:ascii="Times New Roman" w:hAnsi="Times New Roman" w:cs="Times New Roman"/>
                <w:bCs/>
                <w:szCs w:val="22"/>
              </w:rPr>
              <w:t>Механизм закрывания крышки:    винтовой, один прижим</w:t>
            </w:r>
          </w:p>
          <w:p w:rsidR="00C20138" w:rsidRDefault="00C20138" w:rsidP="00C201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Материал наружных панелей:   нержавеющая сталь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Рабочее давление пара в парогенераторе и стерилизационной камере, МПа (кгс/см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) : 0,22 (2,2)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Ток :  переменный, трехфазный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Частота, Гц : 50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Напряжение, В : 380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Потребляемая мощность, кВт, не более :10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стерилизационной камеры, л , не менее: 100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Диаметр стерилизационной камеры, мм :  400 ±4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режимов стерилизации, не менее: 5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Параметры первого режима стерилизации: </w:t>
            </w:r>
          </w:p>
          <w:p w:rsidR="00C20138" w:rsidRDefault="00C20138" w:rsidP="00C20138">
            <w:pPr>
              <w:ind w:left="12" w:hanging="12"/>
            </w:pPr>
            <w:r>
              <w:rPr>
                <w:rFonts w:ascii="Times New Roman" w:hAnsi="Times New Roman" w:cs="Times New Roman"/>
                <w:szCs w:val="22"/>
              </w:rPr>
              <w:t>рабочее давление, МПа (кгс/см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 ) 0,21±0.01 (2,1+0,1) </w:t>
            </w:r>
          </w:p>
          <w:p w:rsidR="00C20138" w:rsidRDefault="00C20138" w:rsidP="00C20138">
            <w:pPr>
              <w:ind w:left="12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температура, °С134±1</w:t>
            </w:r>
          </w:p>
          <w:p w:rsidR="00C20138" w:rsidRDefault="00C20138" w:rsidP="00C20138">
            <w:pPr>
              <w:ind w:left="12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время стерилизационной выдержки, мин 5+1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Параметры второго режима стерилизации:</w:t>
            </w:r>
          </w:p>
          <w:p w:rsidR="00C20138" w:rsidRDefault="00C20138" w:rsidP="00C20138">
            <w:pPr>
              <w:ind w:left="12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рабочее давление, МПа (кгс/см ) 0,11±0,01(1,1±0,1) 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температура, °С 121±1</w:t>
            </w:r>
          </w:p>
          <w:p w:rsidR="00C20138" w:rsidRDefault="00C20138" w:rsidP="00C20138">
            <w:pPr>
              <w:ind w:left="12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время стерилизационной выдержки, мин 20+2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Параметры третьего режима стерилизации: </w:t>
            </w:r>
          </w:p>
          <w:p w:rsidR="00C20138" w:rsidRDefault="00C20138" w:rsidP="00C20138">
            <w:pPr>
              <w:ind w:left="12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рабочее давление, МПа (кгс/см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) 0,20±0,02 (2,0±0,2)</w:t>
            </w:r>
          </w:p>
          <w:p w:rsidR="00C20138" w:rsidRDefault="00C20138" w:rsidP="00C20138">
            <w:pPr>
              <w:ind w:left="12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температура,°С132 ± 2</w:t>
            </w:r>
          </w:p>
          <w:p w:rsidR="00C20138" w:rsidRDefault="00C20138" w:rsidP="00C20138">
            <w:pPr>
              <w:ind w:left="12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время стерилизационной выдержки, мин 20 + 2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Параметры четвертого режима стерилизации: </w:t>
            </w:r>
          </w:p>
          <w:p w:rsidR="00C20138" w:rsidRDefault="00C20138" w:rsidP="00C20138">
            <w:pPr>
              <w:ind w:left="12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рабочее давление, МПа (кгс/см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 ) 0,11+0,02 (1,1+0,2)</w:t>
            </w:r>
          </w:p>
          <w:p w:rsidR="00C20138" w:rsidRDefault="00C20138" w:rsidP="00C20138">
            <w:pPr>
              <w:ind w:left="12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температура, °С 120± 2</w:t>
            </w:r>
          </w:p>
          <w:p w:rsidR="00C20138" w:rsidRDefault="00C20138" w:rsidP="00C20138">
            <w:pPr>
              <w:ind w:left="12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время стерилизационной выдержки, мин 45+3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</w:p>
          <w:p w:rsidR="00C20138" w:rsidRDefault="00C20138" w:rsidP="00C20138">
            <w:pPr>
              <w:tabs>
                <w:tab w:val="left" w:pos="6963"/>
              </w:tabs>
            </w:pPr>
            <w:r>
              <w:rPr>
                <w:rFonts w:ascii="Times New Roman" w:hAnsi="Times New Roman" w:cs="Times New Roman"/>
                <w:szCs w:val="22"/>
              </w:rPr>
              <w:t>Ручной (программируемый) режим стерилизации:  рабочее давление, МПа (кгс/см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 ) 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температура, °С 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время стерилизационной выдержки, мин   наличие     110…136    не более 60 минут</w:t>
            </w:r>
          </w:p>
          <w:p w:rsidR="00C20138" w:rsidRDefault="00C20138" w:rsidP="00C201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Точность поддержания стерилизационной температуры ±2°С</w:t>
            </w:r>
          </w:p>
          <w:p w:rsidR="00C20138" w:rsidRDefault="00C20138" w:rsidP="00C201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Вакуумная сушка стерилизуемых изделий наличие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Остаточная влажность, не более   1%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Объем парогенератора, л, не более      25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автоматическое </w:t>
            </w:r>
            <w:r>
              <w:rPr>
                <w:rFonts w:ascii="Times New Roman" w:hAnsi="Times New Roman" w:cs="Times New Roman"/>
                <w:bCs/>
                <w:szCs w:val="22"/>
              </w:rPr>
              <w:t>Водоуказательная колонка для визуального контроля за уровнем воды в парогенераторе :наличие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Манометр для контроля давления в парогенераторе: наличие</w:t>
            </w:r>
          </w:p>
          <w:p w:rsidR="00C20138" w:rsidRDefault="00C20138" w:rsidP="00C201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Система подачи воздуха в камеру через фильтр бактериальной очистки: наличие</w:t>
            </w:r>
          </w:p>
          <w:p w:rsidR="00C20138" w:rsidRDefault="00C20138" w:rsidP="00C20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Габаритные размеры, мм, не менее:  - глубина1200±10</w:t>
            </w:r>
          </w:p>
          <w:p w:rsidR="00C20138" w:rsidRDefault="00C20138" w:rsidP="00C20138">
            <w:pPr>
              <w:ind w:left="12" w:hanging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- ширина 604±10</w:t>
            </w:r>
          </w:p>
          <w:p w:rsidR="00C20138" w:rsidRDefault="00C20138" w:rsidP="00C20138">
            <w:pPr>
              <w:ind w:left="12" w:hanging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- высота 1360±10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Масса, кг, не более : 180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Норма расхода воды на 1 цикл работы стерилизатора, включая цикл сушки, не более, л : 100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Средняя наработка на отказ, циклов, не менее :  3000</w:t>
            </w:r>
          </w:p>
          <w:p w:rsidR="00C20138" w:rsidRDefault="00C20138" w:rsidP="00C20138">
            <w:pPr>
              <w:tabs>
                <w:tab w:val="left" w:pos="6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Средний срок службы, лет, не менее :10</w:t>
            </w:r>
          </w:p>
          <w:p w:rsidR="0041547A" w:rsidRDefault="00C20138" w:rsidP="00C20138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Применяемые стерилизационные коробки : КФ-18 или КСК-18</w:t>
            </w:r>
            <w:r w:rsidR="0001004D"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аппарата; Универсальный зажим для крепления аппарата на стойке. </w:t>
            </w:r>
          </w:p>
          <w:p w:rsidR="0041547A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Масса аппарата: 3 кг. </w:t>
            </w:r>
          </w:p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Габариты: 225х195х170 мм.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E22D87" w:rsidRDefault="002D34F4" w:rsidP="004D0F2E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     </w:t>
            </w:r>
            <w:r w:rsidR="00C20138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 w:rsidR="00E73C52">
              <w:rPr>
                <w:rFonts w:ascii="Times New Roman" w:hAnsi="Times New Roman" w:cs="Times New Roman"/>
                <w:sz w:val="24"/>
                <w:lang w:eastAsia="en-US"/>
              </w:rPr>
              <w:t xml:space="preserve">     </w:t>
            </w:r>
            <w:r w:rsidR="00C20138">
              <w:rPr>
                <w:rFonts w:ascii="Times New Roman" w:hAnsi="Times New Roman" w:cs="Times New Roman"/>
                <w:sz w:val="24"/>
                <w:lang w:eastAsia="en-US"/>
              </w:rPr>
              <w:t xml:space="preserve">  </w:t>
            </w:r>
            <w:r w:rsidR="0001004D" w:rsidRPr="00E22D87">
              <w:rPr>
                <w:rFonts w:ascii="Times New Roman" w:hAnsi="Times New Roman" w:cs="Times New Roman"/>
                <w:b/>
                <w:sz w:val="24"/>
                <w:lang w:val="en-US" w:eastAsia="en-US"/>
              </w:rPr>
              <w:t xml:space="preserve">1 </w:t>
            </w:r>
            <w:r w:rsidR="0001004D" w:rsidRPr="00E22D87">
              <w:rPr>
                <w:rFonts w:ascii="Times New Roman" w:hAnsi="Times New Roman" w:cs="Times New Roman"/>
                <w:b/>
                <w:sz w:val="24"/>
                <w:lang w:eastAsia="en-US"/>
              </w:rPr>
              <w:t>шт.</w:t>
            </w:r>
          </w:p>
        </w:tc>
      </w:tr>
      <w:tr w:rsidR="0001004D" w:rsidRPr="004D0F2E" w:rsidTr="00254822">
        <w:trPr>
          <w:trHeight w:val="141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rPr>
                <w:rFonts w:ascii="Times New Roman" w:hAnsi="Times New Roman" w:cs="Times New Roman"/>
                <w:i/>
                <w:sz w:val="24"/>
                <w:lang w:val="en-US" w:eastAsia="en-US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  <w:lang w:val="en-US" w:eastAsia="en-US"/>
              </w:rPr>
              <w:t>Дополнительные комплектующие:</w:t>
            </w:r>
          </w:p>
        </w:tc>
      </w:tr>
      <w:tr w:rsidR="0001004D" w:rsidRPr="004D0F2E" w:rsidTr="00E73C52">
        <w:trPr>
          <w:trHeight w:val="141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4D" w:rsidRPr="004D0F2E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4D" w:rsidRPr="004D0F2E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4D" w:rsidRPr="004D0F2E" w:rsidRDefault="00C20138" w:rsidP="004D0F2E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4D" w:rsidRPr="004D0F2E" w:rsidRDefault="00AD2959" w:rsidP="00AD295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Комплектация</w:t>
            </w: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59" w:rsidRPr="00842548" w:rsidRDefault="00AD2959" w:rsidP="00AD295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Стерилизатор паровой горизонтальный</w:t>
            </w:r>
            <w:r w:rsidR="00FA0D3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A0D3E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Pr="00FA0D3E">
              <w:rPr>
                <w:rFonts w:ascii="Times New Roman" w:hAnsi="Times New Roman" w:cs="Times New Roman"/>
                <w:b/>
                <w:szCs w:val="22"/>
                <w:lang w:val="kk-KZ"/>
              </w:rPr>
              <w:t>шт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AD2959" w:rsidRPr="00FA0D3E" w:rsidRDefault="00AD2959" w:rsidP="00AD295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8"/>
                <w:szCs w:val="22"/>
              </w:rPr>
              <w:t>Подставка-решетка под стерилизационные коробки</w:t>
            </w:r>
            <w:r w:rsidR="00FA0D3E">
              <w:rPr>
                <w:rFonts w:ascii="Times New Roman" w:hAnsi="Times New Roman" w:cs="Times New Roman"/>
                <w:spacing w:val="8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spacing w:val="8"/>
                <w:szCs w:val="22"/>
              </w:rPr>
              <w:t xml:space="preserve"> 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Pr="00FA0D3E">
              <w:rPr>
                <w:rFonts w:ascii="Times New Roman" w:hAnsi="Times New Roman" w:cs="Times New Roman"/>
                <w:b/>
                <w:szCs w:val="22"/>
                <w:lang w:val="kk-KZ"/>
              </w:rPr>
              <w:t xml:space="preserve"> шт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E73C52" w:rsidRDefault="00AD2959" w:rsidP="00AD2959">
            <w:pPr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C20138">
              <w:rPr>
                <w:rFonts w:ascii="Times New Roman" w:hAnsi="Times New Roman" w:cs="Times New Roman"/>
                <w:b/>
                <w:bCs/>
                <w:szCs w:val="22"/>
              </w:rPr>
              <w:t>Корзина сетчатая большая (570х270х250 (дхшхв)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 xml:space="preserve"> </w:t>
            </w:r>
          </w:p>
          <w:p w:rsidR="00AD2959" w:rsidRPr="00842548" w:rsidRDefault="00FA0D3E" w:rsidP="00AD2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AD2959" w:rsidRPr="00FA0D3E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="00AD2959" w:rsidRPr="00FA0D3E">
              <w:rPr>
                <w:rFonts w:ascii="Times New Roman" w:hAnsi="Times New Roman" w:cs="Times New Roman"/>
                <w:b/>
                <w:szCs w:val="22"/>
                <w:lang w:val="kk-KZ"/>
              </w:rPr>
              <w:t xml:space="preserve"> шт</w:t>
            </w:r>
            <w:r w:rsidR="00AD2959" w:rsidRPr="00FA0D3E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AD2959" w:rsidRDefault="00AD2959" w:rsidP="00AD295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Запасные части  наличие</w:t>
            </w:r>
          </w:p>
          <w:p w:rsidR="00AD2959" w:rsidRPr="00842548" w:rsidRDefault="00AD2959" w:rsidP="00AD2959">
            <w:pPr>
              <w:shd w:val="clear" w:color="auto" w:fill="FFFFFF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- колпачок (под указатель уровня)</w:t>
            </w:r>
            <w:r w:rsidR="00FA0D3E">
              <w:rPr>
                <w:rFonts w:ascii="Times New Roman" w:hAnsi="Times New Roman" w:cs="Times New Roman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FA0D3E">
              <w:rPr>
                <w:rFonts w:ascii="Times New Roman" w:hAnsi="Times New Roman" w:cs="Times New Roman"/>
                <w:b/>
                <w:szCs w:val="22"/>
                <w:lang w:val="kk-KZ"/>
              </w:rPr>
              <w:t xml:space="preserve"> шт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AD2959" w:rsidRPr="00842548" w:rsidRDefault="00AD2959" w:rsidP="00AD2959">
            <w:pPr>
              <w:shd w:val="clear" w:color="auto" w:fill="FFFFFF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6"/>
                <w:szCs w:val="22"/>
              </w:rPr>
              <w:t xml:space="preserve">- уплотнитель (прокладка под крышку стерилизационной камеры) </w:t>
            </w:r>
            <w:r w:rsidR="00FA0D3E">
              <w:rPr>
                <w:rFonts w:ascii="Times New Roman" w:hAnsi="Times New Roman" w:cs="Times New Roman"/>
                <w:spacing w:val="6"/>
                <w:szCs w:val="22"/>
              </w:rPr>
              <w:t>-</w:t>
            </w:r>
            <w:r>
              <w:rPr>
                <w:rFonts w:ascii="Times New Roman" w:hAnsi="Times New Roman" w:cs="Times New Roman"/>
                <w:spacing w:val="6"/>
                <w:szCs w:val="22"/>
              </w:rPr>
              <w:t xml:space="preserve"> 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Pr="00FA0D3E">
              <w:rPr>
                <w:rFonts w:ascii="Times New Roman" w:hAnsi="Times New Roman" w:cs="Times New Roman"/>
                <w:b/>
                <w:szCs w:val="22"/>
                <w:lang w:val="kk-KZ"/>
              </w:rPr>
              <w:t xml:space="preserve"> шт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AD2959" w:rsidRPr="00842548" w:rsidRDefault="00AD2959" w:rsidP="00AD2959">
            <w:pPr>
              <w:shd w:val="clear" w:color="auto" w:fill="FFFFFF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8"/>
                <w:szCs w:val="22"/>
              </w:rPr>
              <w:t>- кольцо (прокладка под крышку  парогенератора)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FA0D3E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Pr="00FA0D3E">
              <w:rPr>
                <w:rFonts w:ascii="Times New Roman" w:hAnsi="Times New Roman" w:cs="Times New Roman"/>
                <w:b/>
                <w:szCs w:val="22"/>
                <w:lang w:val="kk-KZ"/>
              </w:rPr>
              <w:t xml:space="preserve"> шт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AD2959" w:rsidRPr="00842548" w:rsidRDefault="00AD2959" w:rsidP="00AD2959">
            <w:pPr>
              <w:shd w:val="clear" w:color="auto" w:fill="FFFFFF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9"/>
                <w:szCs w:val="22"/>
              </w:rPr>
              <w:t>- прокладка под ТЭН</w:t>
            </w:r>
            <w:r w:rsidR="00FA0D3E">
              <w:rPr>
                <w:rFonts w:ascii="Times New Roman" w:hAnsi="Times New Roman" w:cs="Times New Roman"/>
                <w:spacing w:val="9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FA0D3E">
              <w:rPr>
                <w:rFonts w:ascii="Times New Roman" w:hAnsi="Times New Roman" w:cs="Times New Roman"/>
                <w:b/>
                <w:szCs w:val="22"/>
                <w:lang w:val="kk-KZ"/>
              </w:rPr>
              <w:t xml:space="preserve"> шт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AD2959" w:rsidRPr="00842548" w:rsidRDefault="00AD2959" w:rsidP="00AD2959">
            <w:pPr>
              <w:shd w:val="clear" w:color="auto" w:fill="FFFFFF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-трубка стеклянная 12x1,5-260  </w:t>
            </w:r>
            <w:r w:rsidR="00FA0D3E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Pr="00FA0D3E">
              <w:rPr>
                <w:rFonts w:ascii="Times New Roman" w:hAnsi="Times New Roman" w:cs="Times New Roman"/>
                <w:b/>
                <w:szCs w:val="22"/>
                <w:lang w:val="kk-KZ"/>
              </w:rPr>
              <w:t xml:space="preserve"> шт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AD2959" w:rsidRPr="00842548" w:rsidRDefault="00AD2959" w:rsidP="00AD2959">
            <w:pPr>
              <w:shd w:val="clear" w:color="auto" w:fill="FFFFFF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- электронагреватель ТЭН</w:t>
            </w:r>
            <w:r w:rsidR="00FA0D3E">
              <w:rPr>
                <w:rFonts w:ascii="Times New Roman" w:hAnsi="Times New Roman" w:cs="Times New Roman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FA0D3E">
              <w:rPr>
                <w:rFonts w:ascii="Times New Roman" w:hAnsi="Times New Roman" w:cs="Times New Roman"/>
                <w:b/>
                <w:szCs w:val="22"/>
                <w:lang w:val="kk-KZ"/>
              </w:rPr>
              <w:t xml:space="preserve"> шт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AD2959" w:rsidRPr="00842548" w:rsidRDefault="00AD2959" w:rsidP="00AD2959">
            <w:pPr>
              <w:shd w:val="clear" w:color="auto" w:fill="FFFFFF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Вставка плавкая </w:t>
            </w:r>
            <w:r w:rsidR="00FA0D3E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FA0D3E">
              <w:rPr>
                <w:rFonts w:ascii="Times New Roman" w:hAnsi="Times New Roman" w:cs="Times New Roman"/>
                <w:b/>
                <w:szCs w:val="22"/>
                <w:lang w:val="kk-KZ"/>
              </w:rPr>
              <w:t xml:space="preserve"> шт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AD2959" w:rsidRDefault="00AD2959" w:rsidP="00AD295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Эксплуатационная документация </w:t>
            </w:r>
          </w:p>
          <w:p w:rsidR="00AD2959" w:rsidRPr="00842548" w:rsidRDefault="00AD2959" w:rsidP="00AD2959">
            <w:pPr>
              <w:shd w:val="clear" w:color="auto" w:fill="FFFFFF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Паспорт. Руководство по эксплуатации стерилизатора </w:t>
            </w:r>
            <w:r w:rsidR="00FA0D3E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Pr="00FA0D3E">
              <w:rPr>
                <w:rFonts w:ascii="Times New Roman" w:hAnsi="Times New Roman" w:cs="Times New Roman"/>
                <w:b/>
                <w:szCs w:val="22"/>
                <w:lang w:val="kk-KZ"/>
              </w:rPr>
              <w:t xml:space="preserve"> шт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AD2959" w:rsidRPr="00842548" w:rsidRDefault="00AD2959" w:rsidP="00AD2959">
            <w:pPr>
              <w:shd w:val="clear" w:color="auto" w:fill="FFFFFF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9"/>
                <w:szCs w:val="22"/>
              </w:rPr>
              <w:t xml:space="preserve">- паспорт сосуда, работающего под давлением  </w:t>
            </w:r>
            <w:r w:rsidR="00FA0D3E">
              <w:rPr>
                <w:rFonts w:ascii="Times New Roman" w:hAnsi="Times New Roman" w:cs="Times New Roman"/>
                <w:spacing w:val="9"/>
                <w:szCs w:val="22"/>
              </w:rPr>
              <w:t xml:space="preserve">- 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Pr="00FA0D3E">
              <w:rPr>
                <w:rFonts w:ascii="Times New Roman" w:hAnsi="Times New Roman" w:cs="Times New Roman"/>
                <w:b/>
                <w:szCs w:val="22"/>
                <w:lang w:val="kk-KZ"/>
              </w:rPr>
              <w:t xml:space="preserve"> шт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AD2959" w:rsidRPr="00842548" w:rsidRDefault="00AD2959" w:rsidP="00AD2959">
            <w:pPr>
              <w:shd w:val="clear" w:color="auto" w:fill="FFFFFF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- паспорт мановакуумметра</w:t>
            </w:r>
            <w:r w:rsidR="00FA0D3E">
              <w:rPr>
                <w:rFonts w:ascii="Times New Roman" w:hAnsi="Times New Roman" w:cs="Times New Roman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Pr="00FA0D3E">
              <w:rPr>
                <w:rFonts w:ascii="Times New Roman" w:hAnsi="Times New Roman" w:cs="Times New Roman"/>
                <w:b/>
                <w:szCs w:val="22"/>
                <w:lang w:val="kk-KZ"/>
              </w:rPr>
              <w:t xml:space="preserve"> шт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AD2959" w:rsidRPr="00842548" w:rsidRDefault="00AD2959" w:rsidP="00AD2959">
            <w:pPr>
              <w:shd w:val="clear" w:color="auto" w:fill="FFFFFF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-паспорт манометра </w:t>
            </w:r>
            <w:r w:rsidR="00FA0D3E"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Pr="00FA0D3E">
              <w:rPr>
                <w:rFonts w:ascii="Times New Roman" w:hAnsi="Times New Roman" w:cs="Times New Roman"/>
                <w:b/>
                <w:szCs w:val="22"/>
                <w:lang w:val="kk-KZ"/>
              </w:rPr>
              <w:t xml:space="preserve"> шт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AD2959" w:rsidRPr="00842548" w:rsidRDefault="00AD2959" w:rsidP="00AD2959">
            <w:pPr>
              <w:shd w:val="clear" w:color="auto" w:fill="FFFFFF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паспорт клапана предохранительного </w:t>
            </w:r>
            <w:r w:rsidR="00FA0D3E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Pr="00FA0D3E">
              <w:rPr>
                <w:rFonts w:ascii="Times New Roman" w:hAnsi="Times New Roman" w:cs="Times New Roman"/>
                <w:b/>
                <w:szCs w:val="22"/>
                <w:lang w:val="kk-KZ"/>
              </w:rPr>
              <w:t xml:space="preserve"> шт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AD2959" w:rsidRPr="00842548" w:rsidRDefault="00AD2959" w:rsidP="00AD2959">
            <w:pPr>
              <w:shd w:val="clear" w:color="auto" w:fill="FFFFFF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8"/>
                <w:szCs w:val="22"/>
              </w:rPr>
              <w:t xml:space="preserve">- руководство по эксплуатации блока управления </w:t>
            </w:r>
            <w:r>
              <w:rPr>
                <w:rFonts w:ascii="Times New Roman" w:hAnsi="Times New Roman" w:cs="Times New Roman"/>
                <w:spacing w:val="9"/>
                <w:szCs w:val="22"/>
              </w:rPr>
              <w:t>стерилизатором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A0D3E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Pr="00FA0D3E">
              <w:rPr>
                <w:rFonts w:ascii="Times New Roman" w:hAnsi="Times New Roman" w:cs="Times New Roman"/>
                <w:b/>
                <w:szCs w:val="22"/>
                <w:lang w:val="kk-KZ"/>
              </w:rPr>
              <w:t xml:space="preserve"> шт</w:t>
            </w:r>
            <w:r w:rsidRPr="00FA0D3E"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AD2959" w:rsidRPr="00FA0D3E" w:rsidRDefault="00AD2959" w:rsidP="00E73C52">
            <w:pPr>
              <w:shd w:val="clear" w:color="auto" w:fill="FFFFFF"/>
              <w:rPr>
                <w:rFonts w:ascii="Times New Roman" w:hAnsi="Times New Roman" w:cs="Times New Roman"/>
                <w:b/>
                <w:spacing w:val="8"/>
              </w:rPr>
            </w:pPr>
            <w:r w:rsidRPr="00FA0D3E">
              <w:rPr>
                <w:rFonts w:ascii="Times New Roman" w:hAnsi="Times New Roman" w:cs="Times New Roman"/>
                <w:b/>
                <w:spacing w:val="8"/>
                <w:szCs w:val="22"/>
              </w:rPr>
              <w:lastRenderedPageBreak/>
              <w:t xml:space="preserve">Дополнительные требования: </w:t>
            </w:r>
          </w:p>
          <w:p w:rsidR="00AD2959" w:rsidRDefault="00AD2959" w:rsidP="00E73C52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8"/>
                <w:szCs w:val="22"/>
              </w:rPr>
              <w:t>Сертификат о происхождении товара</w:t>
            </w:r>
            <w:r w:rsidR="00E76AFE">
              <w:rPr>
                <w:rFonts w:ascii="Times New Roman" w:hAnsi="Times New Roman" w:cs="Times New Roman"/>
                <w:spacing w:val="8"/>
                <w:szCs w:val="22"/>
              </w:rPr>
              <w:t>:</w:t>
            </w:r>
            <w:r>
              <w:rPr>
                <w:rFonts w:ascii="Times New Roman" w:hAnsi="Times New Roman" w:cs="Times New Roman"/>
                <w:spacing w:val="8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наличие</w:t>
            </w:r>
          </w:p>
          <w:p w:rsidR="00AD2959" w:rsidRDefault="00AD2959" w:rsidP="00E73C52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8"/>
                <w:szCs w:val="22"/>
              </w:rPr>
              <w:t>Регистрационное удостоверение</w:t>
            </w:r>
            <w:r w:rsidR="00E76AFE">
              <w:rPr>
                <w:rFonts w:ascii="Times New Roman" w:hAnsi="Times New Roman" w:cs="Times New Roman"/>
                <w:spacing w:val="8"/>
                <w:szCs w:val="22"/>
              </w:rPr>
              <w:t>:</w:t>
            </w:r>
            <w:r>
              <w:rPr>
                <w:rFonts w:ascii="Times New Roman" w:hAnsi="Times New Roman" w:cs="Times New Roman"/>
                <w:spacing w:val="8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наличие</w:t>
            </w:r>
          </w:p>
          <w:p w:rsidR="00AD2959" w:rsidRDefault="00AD2959" w:rsidP="00E73C52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8"/>
                <w:szCs w:val="22"/>
              </w:rPr>
              <w:t xml:space="preserve">сервисный инженер с наличием сертификации от  завода  изготовителя  </w:t>
            </w:r>
            <w:r w:rsidR="00E76AFE">
              <w:rPr>
                <w:rFonts w:ascii="Times New Roman" w:hAnsi="Times New Roman" w:cs="Times New Roman"/>
                <w:spacing w:val="8"/>
                <w:szCs w:val="22"/>
              </w:rPr>
              <w:t>:</w:t>
            </w:r>
            <w:r>
              <w:rPr>
                <w:rFonts w:ascii="Times New Roman" w:hAnsi="Times New Roman" w:cs="Times New Roman"/>
                <w:spacing w:val="8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наличие</w:t>
            </w:r>
          </w:p>
          <w:p w:rsidR="0001004D" w:rsidRPr="00E76AFE" w:rsidRDefault="00FA0D3E" w:rsidP="00E76AFE">
            <w:pPr>
              <w:pStyle w:val="2"/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8"/>
                <w:szCs w:val="22"/>
              </w:rPr>
              <w:t xml:space="preserve">Гарантия, </w:t>
            </w:r>
            <w:r w:rsidR="00AD2959" w:rsidRPr="00E76AFE">
              <w:rPr>
                <w:rFonts w:ascii="Times New Roman" w:hAnsi="Times New Roman" w:cs="Times New Roman"/>
                <w:b/>
                <w:spacing w:val="8"/>
                <w:szCs w:val="22"/>
              </w:rPr>
              <w:t xml:space="preserve"> не менее  </w:t>
            </w:r>
            <w:r w:rsidR="00AD2959" w:rsidRPr="00E76AFE">
              <w:rPr>
                <w:rFonts w:ascii="Times New Roman" w:hAnsi="Times New Roman" w:cs="Times New Roman"/>
                <w:b/>
                <w:szCs w:val="22"/>
              </w:rPr>
              <w:t>12</w:t>
            </w:r>
            <w:r w:rsidR="00E76AFE" w:rsidRPr="00E76AFE">
              <w:rPr>
                <w:rFonts w:ascii="Times New Roman" w:hAnsi="Times New Roman" w:cs="Times New Roman"/>
                <w:b/>
                <w:spacing w:val="8"/>
                <w:szCs w:val="22"/>
              </w:rPr>
              <w:t xml:space="preserve"> месяцев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4D" w:rsidRPr="004D0F2E" w:rsidRDefault="00C20138" w:rsidP="00C20138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 </w:t>
            </w:r>
          </w:p>
        </w:tc>
      </w:tr>
      <w:tr w:rsidR="00BB4A15" w:rsidRPr="004D0F2E" w:rsidTr="00E73C52">
        <w:trPr>
          <w:trHeight w:val="4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15" w:rsidRPr="004D0F2E" w:rsidRDefault="00BB4A15" w:rsidP="004D0F2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15" w:rsidRPr="004D0F2E" w:rsidRDefault="00BB4A15" w:rsidP="004D0F2E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Требования к условиям эксплуатации</w:t>
            </w: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15" w:rsidRPr="00EC09B4" w:rsidRDefault="00254822" w:rsidP="004D0F2E">
            <w:pPr>
              <w:snapToGrid w:val="0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                        </w:t>
            </w:r>
            <w:r w:rsidR="00E73C52">
              <w:rPr>
                <w:rFonts w:ascii="Times New Roman" w:hAnsi="Times New Roman" w:cs="Times New Roman"/>
                <w:sz w:val="24"/>
                <w:lang w:eastAsia="en-US"/>
              </w:rPr>
              <w:t xml:space="preserve">           </w:t>
            </w:r>
            <w:r w:rsidR="00BB4A15"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Напряжение питания </w:t>
            </w:r>
            <w:r w:rsidR="00EC09B4">
              <w:rPr>
                <w:rFonts w:ascii="Times New Roman" w:hAnsi="Times New Roman" w:cs="Times New Roman"/>
                <w:szCs w:val="22"/>
              </w:rPr>
              <w:t>380</w:t>
            </w:r>
            <w:r w:rsidR="00EC09B4">
              <w:rPr>
                <w:rFonts w:ascii="Times New Roman" w:hAnsi="Times New Roman" w:cs="Times New Roman"/>
                <w:szCs w:val="22"/>
                <w:lang w:val="kk-KZ"/>
              </w:rPr>
              <w:t xml:space="preserve"> В  ток  переменный трехфазный</w:t>
            </w:r>
          </w:p>
        </w:tc>
      </w:tr>
      <w:tr w:rsidR="00E109BB" w:rsidRPr="004D0F2E" w:rsidTr="00E73C52">
        <w:trPr>
          <w:trHeight w:val="4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BB" w:rsidRPr="004D0F2E" w:rsidRDefault="00E109BB" w:rsidP="004D0F2E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4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BB" w:rsidRPr="004D0F2E" w:rsidRDefault="00E109BB" w:rsidP="00E73C52">
            <w:pPr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Условия осуществления поставки МИ ТСО</w:t>
            </w:r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(в соответствии с ИНКОТЕРМС 2010)</w:t>
            </w: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BB" w:rsidRPr="00647FB3" w:rsidRDefault="00E109BB" w:rsidP="00422341">
            <w:pPr>
              <w:snapToGrid w:val="0"/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FB3">
              <w:rPr>
                <w:rFonts w:ascii="Times New Roman" w:hAnsi="Times New Roman" w:cs="Times New Roman"/>
                <w:sz w:val="24"/>
                <w:lang w:val="en-US"/>
              </w:rPr>
              <w:t>DDP</w:t>
            </w:r>
            <w:r w:rsidRPr="00647FB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34F4">
              <w:rPr>
                <w:rFonts w:ascii="Times New Roman" w:hAnsi="Times New Roman"/>
                <w:sz w:val="24"/>
                <w:shd w:val="clear" w:color="auto" w:fill="FFFFFF"/>
              </w:rPr>
              <w:t>КГП</w:t>
            </w:r>
            <w:r w:rsidR="002D34F4" w:rsidRPr="00DA134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2D34F4">
              <w:rPr>
                <w:rFonts w:ascii="Times New Roman" w:hAnsi="Times New Roman"/>
                <w:sz w:val="24"/>
                <w:shd w:val="clear" w:color="auto" w:fill="FFFFFF"/>
              </w:rPr>
              <w:t>"</w:t>
            </w:r>
            <w:r w:rsidR="002D34F4" w:rsidRPr="002D34F4">
              <w:rPr>
                <w:rFonts w:ascii="Times New Roman" w:hAnsi="Times New Roman"/>
                <w:sz w:val="24"/>
              </w:rPr>
              <w:t xml:space="preserve"> </w:t>
            </w:r>
            <w:r w:rsidR="002D34F4" w:rsidRPr="00174F82">
              <w:rPr>
                <w:rFonts w:ascii="Times New Roman" w:hAnsi="Times New Roman" w:cs="Times New Roman"/>
                <w:sz w:val="24"/>
              </w:rPr>
              <w:t>Поликлиника №2 города Темиртау</w:t>
            </w:r>
            <w:r w:rsidR="002D34F4" w:rsidRPr="00DA134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2D34F4">
              <w:rPr>
                <w:rFonts w:ascii="Times New Roman" w:hAnsi="Times New Roman"/>
                <w:sz w:val="24"/>
                <w:shd w:val="clear" w:color="auto" w:fill="FFFFFF"/>
              </w:rPr>
              <w:t xml:space="preserve">" </w:t>
            </w:r>
            <w:r w:rsidRPr="00647FB3">
              <w:rPr>
                <w:rFonts w:ascii="Times New Roman" w:hAnsi="Times New Roman" w:cs="Times New Roman"/>
                <w:sz w:val="24"/>
              </w:rPr>
              <w:t>УЗКО</w:t>
            </w:r>
          </w:p>
        </w:tc>
      </w:tr>
      <w:tr w:rsidR="00E109BB" w:rsidRPr="004D0F2E" w:rsidTr="00E73C52">
        <w:trPr>
          <w:trHeight w:val="4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BB" w:rsidRPr="004D0F2E" w:rsidRDefault="00E109BB" w:rsidP="004D0F2E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5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BB" w:rsidRPr="004D0F2E" w:rsidRDefault="00E109BB" w:rsidP="004D0F2E">
            <w:pPr>
              <w:snapToGrid w:val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Срок поставки МИ ТСО и место дислокации </w:t>
            </w: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BB" w:rsidRPr="00E22D87" w:rsidRDefault="000B2560" w:rsidP="000B256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="008A671F">
              <w:rPr>
                <w:rFonts w:ascii="Times New Roman" w:hAnsi="Times New Roman" w:cs="Times New Roman"/>
                <w:b/>
                <w:sz w:val="24"/>
                <w:lang w:val="en-US"/>
              </w:rPr>
              <w:t>21</w:t>
            </w:r>
            <w:r w:rsidR="00E109BB" w:rsidRPr="00E22D87">
              <w:rPr>
                <w:rFonts w:ascii="Times New Roman" w:hAnsi="Times New Roman" w:cs="Times New Roman"/>
                <w:b/>
                <w:sz w:val="24"/>
              </w:rPr>
              <w:t xml:space="preserve"> календарных дней</w:t>
            </w:r>
          </w:p>
          <w:p w:rsidR="00E109BB" w:rsidRPr="00E22D87" w:rsidRDefault="00E109BB" w:rsidP="004223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2D87">
              <w:rPr>
                <w:rFonts w:ascii="Times New Roman" w:hAnsi="Times New Roman" w:cs="Times New Roman"/>
                <w:b/>
                <w:sz w:val="24"/>
              </w:rPr>
              <w:t>Адрес: Карагандинская область,</w:t>
            </w:r>
            <w:r w:rsidR="002D34F4" w:rsidRPr="00E22D8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D34F4" w:rsidRPr="00E22D87">
              <w:rPr>
                <w:rFonts w:ascii="Times New Roman" w:hAnsi="Times New Roman" w:cs="Times New Roman"/>
                <w:b/>
                <w:sz w:val="24"/>
                <w:shd w:val="clear" w:color="auto" w:fill="F9F9F9"/>
              </w:rPr>
              <w:t>г.Темиртау, улица Абая, 53Б</w:t>
            </w:r>
            <w:r w:rsidRPr="00E22D87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:rsidR="00E109BB" w:rsidRPr="00647FB3" w:rsidRDefault="00E109BB" w:rsidP="004223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F60A5" w:rsidRPr="00DA1340" w:rsidRDefault="00EF60A5" w:rsidP="00EF60A5">
      <w:pPr>
        <w:pStyle w:val="a4"/>
        <w:tabs>
          <w:tab w:val="left" w:pos="426"/>
        </w:tabs>
        <w:jc w:val="both"/>
        <w:rPr>
          <w:color w:val="000000"/>
          <w:u w:val="single"/>
        </w:rPr>
      </w:pPr>
      <w:r w:rsidRPr="00DA1340">
        <w:rPr>
          <w:b/>
          <w:color w:val="000000"/>
        </w:rPr>
        <w:t>Срок и условия поставки</w:t>
      </w:r>
      <w:r w:rsidRPr="00DA1340">
        <w:rPr>
          <w:color w:val="000000"/>
        </w:rPr>
        <w:t xml:space="preserve"> – поставка осуществляется до склада Заказчика расположенного по адресу </w:t>
      </w:r>
      <w:r w:rsidRPr="00DA1340">
        <w:rPr>
          <w:color w:val="000000"/>
          <w:shd w:val="clear" w:color="auto" w:fill="F9F9F9"/>
        </w:rPr>
        <w:t xml:space="preserve">Карагандинская область, </w:t>
      </w:r>
      <w:r w:rsidR="002D34F4" w:rsidRPr="00DA1340">
        <w:rPr>
          <w:shd w:val="clear" w:color="auto" w:fill="F9F9F9"/>
        </w:rPr>
        <w:t>г.</w:t>
      </w:r>
      <w:r w:rsidR="002D34F4">
        <w:rPr>
          <w:shd w:val="clear" w:color="auto" w:fill="F9F9F9"/>
        </w:rPr>
        <w:t>Темиртау, улица Абая, 53Б</w:t>
      </w:r>
      <w:r w:rsidRPr="00DA1340">
        <w:rPr>
          <w:color w:val="000000"/>
          <w:shd w:val="clear" w:color="auto" w:fill="F9F9F9"/>
        </w:rPr>
        <w:t>,</w:t>
      </w:r>
      <w:r w:rsidR="008A671F">
        <w:rPr>
          <w:color w:val="000000"/>
        </w:rPr>
        <w:t xml:space="preserve"> в течение </w:t>
      </w:r>
      <w:r w:rsidR="008A671F">
        <w:rPr>
          <w:color w:val="000000"/>
          <w:lang w:val="en-US"/>
        </w:rPr>
        <w:t>21</w:t>
      </w:r>
      <w:r w:rsidR="00E22D87">
        <w:rPr>
          <w:color w:val="000000"/>
        </w:rPr>
        <w:t xml:space="preserve"> календарных дней с момента заключения договора</w:t>
      </w:r>
      <w:r w:rsidRPr="00DA1340">
        <w:rPr>
          <w:color w:val="000000"/>
        </w:rPr>
        <w:t xml:space="preserve">. </w:t>
      </w:r>
    </w:p>
    <w:p w:rsidR="00EF60A5" w:rsidRPr="00DA1340" w:rsidRDefault="00EF60A5" w:rsidP="00EF60A5">
      <w:pPr>
        <w:jc w:val="both"/>
        <w:rPr>
          <w:rFonts w:ascii="Times New Roman" w:hAnsi="Times New Roman" w:cs="Times New Roman"/>
          <w:sz w:val="24"/>
          <w:u w:val="single"/>
        </w:rPr>
      </w:pPr>
      <w:bookmarkStart w:id="1" w:name="z433"/>
      <w:r w:rsidRPr="00DA1340">
        <w:rPr>
          <w:rFonts w:ascii="Times New Roman" w:hAnsi="Times New Roman" w:cs="Times New Roman"/>
          <w:b/>
          <w:sz w:val="24"/>
        </w:rPr>
        <w:t>3.</w:t>
      </w:r>
      <w:r w:rsidR="00E22D87">
        <w:rPr>
          <w:rFonts w:ascii="Times New Roman" w:hAnsi="Times New Roman" w:cs="Times New Roman"/>
          <w:b/>
          <w:sz w:val="24"/>
        </w:rPr>
        <w:t xml:space="preserve"> </w:t>
      </w:r>
      <w:r w:rsidRPr="00DA1340">
        <w:rPr>
          <w:rFonts w:ascii="Times New Roman" w:hAnsi="Times New Roman" w:cs="Times New Roman"/>
          <w:sz w:val="24"/>
        </w:rPr>
        <w:t>Место представления документов и окончательный срок подачи ценовых предложений:</w:t>
      </w:r>
      <w:bookmarkEnd w:id="1"/>
      <w:r w:rsidRPr="00DA1340">
        <w:rPr>
          <w:rFonts w:ascii="Times New Roman" w:hAnsi="Times New Roman" w:cs="Times New Roman"/>
          <w:sz w:val="24"/>
        </w:rPr>
        <w:t xml:space="preserve"> Ценовые предложения потенциальных поставщиков, запечатанные в конверты, представляются по адресу: </w:t>
      </w:r>
      <w:r w:rsidRPr="00DA1340">
        <w:rPr>
          <w:rFonts w:ascii="Times New Roman" w:hAnsi="Times New Roman" w:cs="Times New Roman"/>
          <w:sz w:val="24"/>
          <w:shd w:val="clear" w:color="auto" w:fill="F9F9F9"/>
        </w:rPr>
        <w:t xml:space="preserve">Карагандинская область, </w:t>
      </w:r>
      <w:r w:rsidR="002D34F4" w:rsidRPr="00DA1340">
        <w:rPr>
          <w:rFonts w:ascii="Times New Roman" w:hAnsi="Times New Roman" w:cs="Times New Roman"/>
          <w:sz w:val="24"/>
          <w:shd w:val="clear" w:color="auto" w:fill="F9F9F9"/>
        </w:rPr>
        <w:t>г.</w:t>
      </w:r>
      <w:r w:rsidR="002D34F4">
        <w:rPr>
          <w:rFonts w:ascii="Times New Roman" w:hAnsi="Times New Roman" w:cs="Times New Roman"/>
          <w:sz w:val="24"/>
          <w:shd w:val="clear" w:color="auto" w:fill="F9F9F9"/>
        </w:rPr>
        <w:t>Темиртау, улица Абая, 53Б</w:t>
      </w:r>
      <w:r w:rsidRPr="00DA1340">
        <w:rPr>
          <w:rFonts w:ascii="Times New Roman" w:hAnsi="Times New Roman" w:cs="Times New Roman"/>
          <w:sz w:val="24"/>
          <w:shd w:val="clear" w:color="auto" w:fill="F9F9F9"/>
        </w:rPr>
        <w:t xml:space="preserve">, </w:t>
      </w:r>
      <w:r w:rsidRPr="00DA1340">
        <w:rPr>
          <w:rFonts w:ascii="Times New Roman" w:hAnsi="Times New Roman" w:cs="Times New Roman"/>
          <w:sz w:val="24"/>
        </w:rPr>
        <w:t xml:space="preserve">отдел. госуд. закупок, </w:t>
      </w:r>
      <w:r w:rsidRPr="00DA1340">
        <w:rPr>
          <w:rFonts w:ascii="Times New Roman" w:hAnsi="Times New Roman" w:cs="Times New Roman"/>
          <w:sz w:val="24"/>
          <w:u w:val="single"/>
        </w:rPr>
        <w:t xml:space="preserve">с </w:t>
      </w:r>
      <w:r w:rsidR="00C20138">
        <w:rPr>
          <w:rFonts w:ascii="Times New Roman" w:hAnsi="Times New Roman" w:cs="Times New Roman"/>
          <w:sz w:val="24"/>
          <w:u w:val="single"/>
        </w:rPr>
        <w:t>09</w:t>
      </w:r>
      <w:r w:rsidRPr="00DA1340">
        <w:rPr>
          <w:rFonts w:ascii="Times New Roman" w:hAnsi="Times New Roman" w:cs="Times New Roman"/>
          <w:sz w:val="24"/>
          <w:u w:val="single"/>
        </w:rPr>
        <w:t>.00</w:t>
      </w:r>
      <w:r w:rsidR="00C20138">
        <w:rPr>
          <w:rFonts w:ascii="Times New Roman" w:hAnsi="Times New Roman" w:cs="Times New Roman"/>
          <w:sz w:val="24"/>
          <w:u w:val="single"/>
        </w:rPr>
        <w:t xml:space="preserve"> ч.0</w:t>
      </w:r>
      <w:r w:rsidRPr="00DA1340">
        <w:rPr>
          <w:rFonts w:ascii="Times New Roman" w:hAnsi="Times New Roman" w:cs="Times New Roman"/>
          <w:sz w:val="24"/>
          <w:u w:val="single"/>
        </w:rPr>
        <w:t xml:space="preserve">0 мин. </w:t>
      </w:r>
      <w:r w:rsidR="00C20138">
        <w:rPr>
          <w:rFonts w:ascii="Times New Roman" w:hAnsi="Times New Roman" w:cs="Times New Roman"/>
          <w:sz w:val="24"/>
          <w:u w:val="single"/>
        </w:rPr>
        <w:t>04 сентября</w:t>
      </w:r>
      <w:r w:rsidRPr="00DA1340">
        <w:rPr>
          <w:rFonts w:ascii="Times New Roman" w:hAnsi="Times New Roman" w:cs="Times New Roman"/>
          <w:sz w:val="24"/>
          <w:u w:val="single"/>
        </w:rPr>
        <w:t xml:space="preserve">  2024, г. до </w:t>
      </w:r>
      <w:r w:rsidR="00C20138">
        <w:rPr>
          <w:rFonts w:ascii="Times New Roman" w:hAnsi="Times New Roman" w:cs="Times New Roman"/>
          <w:sz w:val="24"/>
          <w:u w:val="single"/>
        </w:rPr>
        <w:t>09</w:t>
      </w:r>
      <w:r>
        <w:rPr>
          <w:rFonts w:ascii="Times New Roman" w:hAnsi="Times New Roman" w:cs="Times New Roman"/>
          <w:sz w:val="24"/>
          <w:u w:val="single"/>
        </w:rPr>
        <w:t xml:space="preserve"> ч  0</w:t>
      </w:r>
      <w:r w:rsidRPr="00DA1340">
        <w:rPr>
          <w:rFonts w:ascii="Times New Roman" w:hAnsi="Times New Roman" w:cs="Times New Roman"/>
          <w:sz w:val="24"/>
          <w:u w:val="single"/>
        </w:rPr>
        <w:t xml:space="preserve">0 мин. </w:t>
      </w:r>
      <w:r w:rsidR="00C20138">
        <w:rPr>
          <w:rFonts w:ascii="Times New Roman" w:hAnsi="Times New Roman" w:cs="Times New Roman"/>
          <w:sz w:val="24"/>
          <w:u w:val="single"/>
        </w:rPr>
        <w:t>11</w:t>
      </w:r>
      <w:r w:rsidR="00E109BB">
        <w:rPr>
          <w:rFonts w:ascii="Times New Roman" w:hAnsi="Times New Roman" w:cs="Times New Roman"/>
          <w:sz w:val="24"/>
          <w:u w:val="single"/>
        </w:rPr>
        <w:t xml:space="preserve"> </w:t>
      </w:r>
      <w:r w:rsidR="00C20138">
        <w:rPr>
          <w:rFonts w:ascii="Times New Roman" w:hAnsi="Times New Roman" w:cs="Times New Roman"/>
          <w:sz w:val="24"/>
          <w:u w:val="single"/>
        </w:rPr>
        <w:t>сентября</w:t>
      </w:r>
      <w:r w:rsidRPr="00DA1340">
        <w:rPr>
          <w:rFonts w:ascii="Times New Roman" w:hAnsi="Times New Roman" w:cs="Times New Roman"/>
          <w:sz w:val="24"/>
          <w:u w:val="single"/>
        </w:rPr>
        <w:t xml:space="preserve"> 2024 г. </w:t>
      </w:r>
    </w:p>
    <w:p w:rsidR="00EF60A5" w:rsidRPr="00DA1340" w:rsidRDefault="00EF60A5" w:rsidP="00EF60A5">
      <w:pPr>
        <w:jc w:val="both"/>
        <w:rPr>
          <w:rFonts w:ascii="Times New Roman" w:hAnsi="Times New Roman" w:cs="Times New Roman"/>
          <w:sz w:val="24"/>
        </w:rPr>
      </w:pPr>
      <w:bookmarkStart w:id="2" w:name="z434"/>
      <w:r w:rsidRPr="00DA1340">
        <w:rPr>
          <w:rFonts w:ascii="Times New Roman" w:hAnsi="Times New Roman" w:cs="Times New Roman"/>
          <w:b/>
          <w:sz w:val="24"/>
        </w:rPr>
        <w:t>4.</w:t>
      </w:r>
      <w:r w:rsidR="00E22D87">
        <w:rPr>
          <w:rFonts w:ascii="Times New Roman" w:hAnsi="Times New Roman" w:cs="Times New Roman"/>
          <w:b/>
          <w:sz w:val="24"/>
        </w:rPr>
        <w:t xml:space="preserve"> </w:t>
      </w:r>
      <w:r w:rsidRPr="00DA1340">
        <w:rPr>
          <w:rFonts w:ascii="Times New Roman" w:hAnsi="Times New Roman" w:cs="Times New Roman"/>
          <w:sz w:val="24"/>
        </w:rPr>
        <w:t>Дата, время и место вскрытия конвертов с ценовыми предложениями:</w:t>
      </w:r>
      <w:bookmarkEnd w:id="2"/>
      <w:r w:rsidRPr="00DA1340">
        <w:rPr>
          <w:rFonts w:ascii="Times New Roman" w:hAnsi="Times New Roman" w:cs="Times New Roman"/>
          <w:sz w:val="24"/>
        </w:rPr>
        <w:t xml:space="preserve"> вскрытие конвертов с ценовыми предложениями потенциальных поставщиков в </w:t>
      </w:r>
      <w:r w:rsidR="00E76AFE">
        <w:rPr>
          <w:rFonts w:ascii="Times New Roman" w:hAnsi="Times New Roman" w:cs="Times New Roman"/>
          <w:sz w:val="24"/>
          <w:u w:val="single"/>
        </w:rPr>
        <w:t>10 ч. 0</w:t>
      </w:r>
      <w:r w:rsidRPr="00DA1340">
        <w:rPr>
          <w:rFonts w:ascii="Times New Roman" w:hAnsi="Times New Roman" w:cs="Times New Roman"/>
          <w:sz w:val="24"/>
          <w:u w:val="single"/>
        </w:rPr>
        <w:t xml:space="preserve">0 мин. </w:t>
      </w:r>
      <w:r w:rsidR="00E76AFE">
        <w:rPr>
          <w:rFonts w:ascii="Times New Roman" w:hAnsi="Times New Roman" w:cs="Times New Roman"/>
          <w:sz w:val="24"/>
          <w:u w:val="single"/>
        </w:rPr>
        <w:t>11  сентября</w:t>
      </w:r>
      <w:r w:rsidRPr="00DA1340">
        <w:rPr>
          <w:rFonts w:ascii="Times New Roman" w:hAnsi="Times New Roman" w:cs="Times New Roman"/>
          <w:sz w:val="24"/>
          <w:u w:val="single"/>
        </w:rPr>
        <w:t xml:space="preserve">  2024 г.</w:t>
      </w:r>
      <w:r w:rsidRPr="00DA1340">
        <w:rPr>
          <w:rFonts w:ascii="Times New Roman" w:hAnsi="Times New Roman" w:cs="Times New Roman"/>
          <w:sz w:val="24"/>
        </w:rPr>
        <w:t xml:space="preserve"> по адресу: </w:t>
      </w:r>
      <w:r w:rsidRPr="00DA1340">
        <w:rPr>
          <w:rFonts w:ascii="Times New Roman" w:hAnsi="Times New Roman" w:cs="Times New Roman"/>
          <w:sz w:val="24"/>
          <w:shd w:val="clear" w:color="auto" w:fill="F9F9F9"/>
        </w:rPr>
        <w:t xml:space="preserve">Карагандинская область, </w:t>
      </w:r>
      <w:r w:rsidR="002D34F4" w:rsidRPr="00DA1340">
        <w:rPr>
          <w:rFonts w:ascii="Times New Roman" w:hAnsi="Times New Roman" w:cs="Times New Roman"/>
          <w:sz w:val="24"/>
          <w:shd w:val="clear" w:color="auto" w:fill="F9F9F9"/>
        </w:rPr>
        <w:t>г.</w:t>
      </w:r>
      <w:r w:rsidR="002D34F4">
        <w:rPr>
          <w:rFonts w:ascii="Times New Roman" w:hAnsi="Times New Roman" w:cs="Times New Roman"/>
          <w:sz w:val="24"/>
          <w:shd w:val="clear" w:color="auto" w:fill="F9F9F9"/>
        </w:rPr>
        <w:t>Темиртау, улица Абая, 53Б</w:t>
      </w:r>
      <w:r w:rsidRPr="00DA1340">
        <w:rPr>
          <w:rFonts w:ascii="Times New Roman" w:hAnsi="Times New Roman" w:cs="Times New Roman"/>
          <w:sz w:val="24"/>
          <w:shd w:val="clear" w:color="auto" w:fill="F9F9F9"/>
        </w:rPr>
        <w:t>, отдел госуд. закупок</w:t>
      </w:r>
    </w:p>
    <w:p w:rsidR="00EF60A5" w:rsidRPr="00DA1340" w:rsidRDefault="00EF60A5" w:rsidP="00EF60A5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DA1340">
        <w:rPr>
          <w:rFonts w:ascii="Times New Roman" w:hAnsi="Times New Roman" w:cs="Times New Roman"/>
          <w:b/>
          <w:sz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медицинских изделий требованиям, установленным </w:t>
      </w:r>
      <w:r w:rsidRPr="00DA1340">
        <w:rPr>
          <w:rFonts w:ascii="Times New Roman" w:hAnsi="Times New Roman" w:cs="Times New Roman"/>
          <w:b/>
          <w:sz w:val="24"/>
          <w:u w:val="single"/>
        </w:rPr>
        <w:t xml:space="preserve">Главой  3 </w:t>
      </w:r>
      <w:r w:rsidRPr="00DA1340">
        <w:rPr>
          <w:rFonts w:ascii="Times New Roman" w:hAnsi="Times New Roman" w:cs="Times New Roman"/>
          <w:b/>
          <w:sz w:val="24"/>
        </w:rPr>
        <w:t>настоящих Правил.</w:t>
      </w:r>
    </w:p>
    <w:p w:rsidR="00EF60A5" w:rsidRPr="00DA1340" w:rsidRDefault="00EF60A5" w:rsidP="00EF60A5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3" w:name="z436"/>
      <w:r w:rsidRPr="00DA1340">
        <w:rPr>
          <w:rFonts w:ascii="Times New Roman" w:hAnsi="Times New Roman" w:cs="Times New Roman"/>
          <w:sz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bookmarkEnd w:id="3"/>
    <w:p w:rsidR="00EF60A5" w:rsidRPr="00DA1340" w:rsidRDefault="00EF60A5" w:rsidP="00EF60A5">
      <w:pPr>
        <w:pStyle w:val="a4"/>
        <w:ind w:firstLine="708"/>
        <w:jc w:val="both"/>
        <w:rPr>
          <w:color w:val="000000"/>
        </w:rPr>
      </w:pPr>
      <w:r w:rsidRPr="00DA1340">
        <w:rPr>
          <w:color w:val="000000"/>
        </w:rPr>
        <w:t>На лицевой стороне запечатанного конверта с ценовым предложением потенциальный поставщик указывает:</w:t>
      </w:r>
    </w:p>
    <w:p w:rsidR="00EF60A5" w:rsidRPr="00DA1340" w:rsidRDefault="00EF60A5" w:rsidP="00EF60A5">
      <w:pPr>
        <w:pStyle w:val="a4"/>
        <w:jc w:val="both"/>
        <w:rPr>
          <w:b/>
          <w:bCs/>
          <w:color w:val="000000"/>
        </w:rPr>
      </w:pPr>
      <w:r w:rsidRPr="00DA1340">
        <w:rPr>
          <w:b/>
          <w:bCs/>
          <w:color w:val="000000"/>
        </w:rPr>
        <w:t>наименование, адрес местонахождения, контактный телефон, электронный а</w:t>
      </w:r>
      <w:r w:rsidR="00E22D87">
        <w:rPr>
          <w:b/>
          <w:bCs/>
          <w:color w:val="000000"/>
        </w:rPr>
        <w:t>дрес потенциального П</w:t>
      </w:r>
      <w:r w:rsidRPr="00DA1340">
        <w:rPr>
          <w:b/>
          <w:bCs/>
          <w:color w:val="000000"/>
        </w:rPr>
        <w:t>оставщика,</w:t>
      </w:r>
      <w:r>
        <w:rPr>
          <w:b/>
          <w:bCs/>
          <w:color w:val="000000"/>
        </w:rPr>
        <w:t xml:space="preserve"> </w:t>
      </w:r>
      <w:r w:rsidRPr="00DA1340">
        <w:rPr>
          <w:b/>
          <w:bCs/>
          <w:color w:val="000000"/>
        </w:rPr>
        <w:t>наименование, адрес местонахождения организатора закупок, наименование закупок товаров для участия, в которых предоставляется цено</w:t>
      </w:r>
      <w:r w:rsidR="00E22D87">
        <w:rPr>
          <w:b/>
          <w:bCs/>
          <w:color w:val="000000"/>
        </w:rPr>
        <w:t>вое предложение потенциального П</w:t>
      </w:r>
      <w:r w:rsidRPr="00DA1340">
        <w:rPr>
          <w:b/>
          <w:bCs/>
          <w:color w:val="000000"/>
        </w:rPr>
        <w:t>оставщика, окончательная дата и время вскрытия конверта с ценовым предложением.</w:t>
      </w:r>
    </w:p>
    <w:p w:rsidR="00EF60A5" w:rsidRDefault="00EF60A5" w:rsidP="00E73C52">
      <w:pPr>
        <w:pStyle w:val="a4"/>
        <w:ind w:firstLine="708"/>
        <w:jc w:val="both"/>
      </w:pPr>
      <w:r w:rsidRPr="00DA1340">
        <w:rPr>
          <w:color w:val="000000"/>
        </w:rPr>
        <w:t>Конверт с ценовым предложением, предоставленный после истечения установленного сро</w:t>
      </w:r>
      <w:r w:rsidR="00E22D87">
        <w:rPr>
          <w:color w:val="000000"/>
        </w:rPr>
        <w:t>ка возвращается потенциальному П</w:t>
      </w:r>
      <w:r w:rsidRPr="00DA1340">
        <w:rPr>
          <w:color w:val="000000"/>
        </w:rPr>
        <w:t>оставщику.</w:t>
      </w:r>
    </w:p>
    <w:p w:rsidR="00E86B60" w:rsidRPr="00323DB6" w:rsidRDefault="00E86B60" w:rsidP="007E1654">
      <w:pPr>
        <w:rPr>
          <w:rFonts w:ascii="Arial" w:hAnsi="Arial" w:cs="Arial"/>
          <w:sz w:val="24"/>
        </w:rPr>
      </w:pPr>
    </w:p>
    <w:sectPr w:rsidR="00E86B60" w:rsidRPr="00323DB6" w:rsidSect="00E13E1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5A09"/>
    <w:multiLevelType w:val="hybridMultilevel"/>
    <w:tmpl w:val="B578496A"/>
    <w:lvl w:ilvl="0" w:tplc="FEC44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C689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0CE6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CA34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F8846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1206A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B2AD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4A7C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2FA7C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18F6E09"/>
    <w:multiLevelType w:val="hybridMultilevel"/>
    <w:tmpl w:val="3D787360"/>
    <w:lvl w:ilvl="0" w:tplc="D5580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BB4A15"/>
    <w:rsid w:val="0001004D"/>
    <w:rsid w:val="0005357F"/>
    <w:rsid w:val="00087922"/>
    <w:rsid w:val="000B2560"/>
    <w:rsid w:val="00165FE4"/>
    <w:rsid w:val="001C5374"/>
    <w:rsid w:val="00203A32"/>
    <w:rsid w:val="00254822"/>
    <w:rsid w:val="00291324"/>
    <w:rsid w:val="002D34F4"/>
    <w:rsid w:val="002F655F"/>
    <w:rsid w:val="003172A2"/>
    <w:rsid w:val="00323DB6"/>
    <w:rsid w:val="0041547A"/>
    <w:rsid w:val="004C0026"/>
    <w:rsid w:val="004D0F2E"/>
    <w:rsid w:val="004D59AB"/>
    <w:rsid w:val="006A7112"/>
    <w:rsid w:val="007E1654"/>
    <w:rsid w:val="008861F8"/>
    <w:rsid w:val="008A671F"/>
    <w:rsid w:val="00A35169"/>
    <w:rsid w:val="00A36B35"/>
    <w:rsid w:val="00A86DFF"/>
    <w:rsid w:val="00AD2959"/>
    <w:rsid w:val="00BB4A15"/>
    <w:rsid w:val="00BE4466"/>
    <w:rsid w:val="00C20138"/>
    <w:rsid w:val="00C8323D"/>
    <w:rsid w:val="00E109BB"/>
    <w:rsid w:val="00E13E19"/>
    <w:rsid w:val="00E22D87"/>
    <w:rsid w:val="00E66391"/>
    <w:rsid w:val="00E73C52"/>
    <w:rsid w:val="00E76AFE"/>
    <w:rsid w:val="00E86B60"/>
    <w:rsid w:val="00EC09B4"/>
    <w:rsid w:val="00EF60A5"/>
    <w:rsid w:val="00F6383A"/>
    <w:rsid w:val="00F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15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B4A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4A15"/>
    <w:rPr>
      <w:rFonts w:ascii="Calibri" w:eastAsia="Segoe UI" w:hAnsi="Calibri" w:cs="Tahoma"/>
      <w:color w:val="000000"/>
      <w:szCs w:val="24"/>
      <w:lang w:eastAsia="ru-RU" w:bidi="ru-RU"/>
    </w:rPr>
  </w:style>
  <w:style w:type="paragraph" w:customStyle="1" w:styleId="31">
    <w:name w:val="Основной текст 31"/>
    <w:basedOn w:val="a"/>
    <w:rsid w:val="001C537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styleId="a3">
    <w:name w:val="List Paragraph"/>
    <w:basedOn w:val="a"/>
    <w:uiPriority w:val="34"/>
    <w:qFormat/>
    <w:rsid w:val="00EF60A5"/>
    <w:pPr>
      <w:widowControl/>
      <w:suppressAutoHyphens w:val="0"/>
      <w:spacing w:after="160" w:line="259" w:lineRule="auto"/>
      <w:ind w:left="720"/>
      <w:contextualSpacing/>
    </w:pPr>
    <w:rPr>
      <w:rFonts w:eastAsia="Calibri" w:cs="Times New Roman"/>
      <w:color w:val="auto"/>
      <w:szCs w:val="22"/>
      <w:lang w:eastAsia="en-US" w:bidi="ar-SA"/>
    </w:rPr>
  </w:style>
  <w:style w:type="paragraph" w:customStyle="1" w:styleId="TableParagraph">
    <w:name w:val="Table Paragraph"/>
    <w:basedOn w:val="a"/>
    <w:uiPriority w:val="99"/>
    <w:rsid w:val="00EF60A5"/>
    <w:pPr>
      <w:suppressAutoHyphens w:val="0"/>
      <w:autoSpaceDE w:val="0"/>
      <w:autoSpaceDN w:val="0"/>
    </w:pPr>
    <w:rPr>
      <w:rFonts w:ascii="Times New Roman" w:eastAsia="Times New Roman" w:hAnsi="Times New Roman" w:cs="Times New Roman"/>
      <w:color w:val="auto"/>
      <w:szCs w:val="22"/>
      <w:lang w:val="kk-KZ" w:eastAsia="kk-KZ" w:bidi="ar-SA"/>
    </w:rPr>
  </w:style>
  <w:style w:type="paragraph" w:styleId="a4">
    <w:name w:val="No Spacing"/>
    <w:link w:val="a5"/>
    <w:qFormat/>
    <w:rsid w:val="00EF6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EF6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D2959"/>
    <w:pPr>
      <w:keepNext/>
      <w:widowControl/>
      <w:spacing w:before="240" w:after="120"/>
    </w:pPr>
    <w:rPr>
      <w:rFonts w:ascii="Liberation Sans" w:eastAsia="Microsoft YaHei" w:hAnsi="Liberation Sans" w:cs="Arial"/>
      <w:color w:val="auto"/>
      <w:kern w:val="2"/>
      <w:sz w:val="28"/>
      <w:szCs w:val="28"/>
      <w:lang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AD29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D2959"/>
    <w:rPr>
      <w:rFonts w:ascii="Calibri" w:eastAsia="Segoe UI" w:hAnsi="Calibri" w:cs="Tahoma"/>
      <w:color w:val="000000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15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B4A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4A15"/>
    <w:rPr>
      <w:rFonts w:ascii="Calibri" w:eastAsia="Segoe UI" w:hAnsi="Calibri" w:cs="Tahoma"/>
      <w:color w:val="000000"/>
      <w:szCs w:val="24"/>
      <w:lang w:eastAsia="ru-RU" w:bidi="ru-RU"/>
    </w:rPr>
  </w:style>
  <w:style w:type="paragraph" w:customStyle="1" w:styleId="31">
    <w:name w:val="Основной текст 31"/>
    <w:basedOn w:val="a"/>
    <w:rsid w:val="001C537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99AD-28CA-4933-8266-C5569B35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(2)HpProDesk600</cp:lastModifiedBy>
  <cp:revision>16</cp:revision>
  <dcterms:created xsi:type="dcterms:W3CDTF">2024-04-18T10:37:00Z</dcterms:created>
  <dcterms:modified xsi:type="dcterms:W3CDTF">2024-09-05T04:46:00Z</dcterms:modified>
</cp:coreProperties>
</file>